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82ED6" w:rsidRPr="000E303B" w:rsidRDefault="000E303B">
      <w:pPr>
        <w:rPr>
          <w:b/>
          <w:bCs/>
        </w:rPr>
      </w:pPr>
      <w:r w:rsidRPr="000E303B">
        <w:rPr>
          <w:b/>
          <w:bCs/>
        </w:rPr>
        <w:t>7-19-21 TOMMBA Board Meeting</w:t>
      </w:r>
    </w:p>
    <w:p w:rsidR="000E303B" w:rsidRPr="000E303B" w:rsidRDefault="000E303B">
      <w:pPr>
        <w:rPr>
          <w:b/>
          <w:bCs/>
        </w:rPr>
      </w:pPr>
    </w:p>
    <w:p w:rsidR="000E303B" w:rsidRPr="000E303B" w:rsidRDefault="000E303B">
      <w:pPr>
        <w:rPr>
          <w:b/>
          <w:bCs/>
        </w:rPr>
      </w:pPr>
      <w:r w:rsidRPr="000E303B">
        <w:rPr>
          <w:b/>
          <w:bCs/>
        </w:rPr>
        <w:t>Members Present:</w:t>
      </w:r>
      <w:r>
        <w:rPr>
          <w:b/>
          <w:bCs/>
        </w:rPr>
        <w:t xml:space="preserve">  Bill, Chris, John, Lynn, Steve S, Steve V, Spencer</w:t>
      </w:r>
    </w:p>
    <w:p w:rsidR="000E303B" w:rsidRDefault="000E303B"/>
    <w:p w:rsidR="000E303B" w:rsidRPr="000E303B" w:rsidRDefault="000E303B">
      <w:pPr>
        <w:rPr>
          <w:b/>
          <w:bCs/>
        </w:rPr>
      </w:pPr>
      <w:r w:rsidRPr="000E303B">
        <w:rPr>
          <w:b/>
          <w:bCs/>
        </w:rPr>
        <w:t xml:space="preserve">Approval of Agenda and June Minutes:  Motion:  </w:t>
      </w:r>
      <w:r w:rsidR="00B81E5E">
        <w:rPr>
          <w:b/>
          <w:bCs/>
        </w:rPr>
        <w:t>Chris;</w:t>
      </w:r>
      <w:r w:rsidRPr="000E303B">
        <w:rPr>
          <w:b/>
          <w:bCs/>
        </w:rPr>
        <w:t xml:space="preserve">  Second:  </w:t>
      </w:r>
      <w:r w:rsidR="00B81E5E">
        <w:rPr>
          <w:b/>
          <w:bCs/>
        </w:rPr>
        <w:t xml:space="preserve">Lynn;  </w:t>
      </w:r>
      <w:r w:rsidRPr="000E303B">
        <w:rPr>
          <w:b/>
          <w:bCs/>
        </w:rPr>
        <w:t>Motion Passes</w:t>
      </w:r>
      <w:r w:rsidR="00B81E5E">
        <w:rPr>
          <w:b/>
          <w:bCs/>
        </w:rPr>
        <w:t xml:space="preserve"> 7-0</w:t>
      </w:r>
    </w:p>
    <w:p w:rsidR="000E303B" w:rsidRDefault="000E303B"/>
    <w:p w:rsidR="000E303B" w:rsidRPr="00B81E5E" w:rsidRDefault="000E303B">
      <w:pPr>
        <w:rPr>
          <w:b/>
          <w:bCs/>
        </w:rPr>
      </w:pPr>
      <w:r w:rsidRPr="00B81E5E">
        <w:rPr>
          <w:b/>
          <w:bCs/>
        </w:rPr>
        <w:t>Board Development Committee</w:t>
      </w:r>
    </w:p>
    <w:p w:rsidR="00B81E5E" w:rsidRDefault="000E303B" w:rsidP="000E303B">
      <w:pPr>
        <w:ind w:firstLine="720"/>
      </w:pPr>
      <w:r w:rsidRPr="00C72470">
        <w:rPr>
          <w:b/>
          <w:bCs/>
        </w:rPr>
        <w:t>By-Law Changes</w:t>
      </w:r>
      <w:r>
        <w:t>-</w:t>
      </w:r>
      <w:r w:rsidR="00B81E5E">
        <w:t xml:space="preserve">discussion was that the edits looked good.  Steve V will clarify some of </w:t>
      </w:r>
    </w:p>
    <w:p w:rsidR="00C72470" w:rsidRDefault="00B81E5E" w:rsidP="000E303B">
      <w:pPr>
        <w:ind w:firstLine="720"/>
      </w:pPr>
      <w:r>
        <w:t xml:space="preserve">the wording “ board directors” vs “board members”.  </w:t>
      </w:r>
      <w:r w:rsidR="00C72470">
        <w:t xml:space="preserve">Committee descriptions will be </w:t>
      </w:r>
    </w:p>
    <w:p w:rsidR="00C72470" w:rsidRDefault="00C72470" w:rsidP="000E303B">
      <w:pPr>
        <w:ind w:firstLine="720"/>
      </w:pPr>
      <w:r>
        <w:t xml:space="preserve">kept in a separate document so they can be revised as needed without amending the </w:t>
      </w:r>
    </w:p>
    <w:p w:rsidR="00C72470" w:rsidRDefault="00C72470" w:rsidP="00C72470">
      <w:pPr>
        <w:ind w:firstLine="720"/>
        <w:rPr>
          <w:b/>
          <w:bCs/>
        </w:rPr>
      </w:pPr>
      <w:r>
        <w:t xml:space="preserve">bylaws each time. </w:t>
      </w:r>
      <w:r w:rsidR="00FE0B29" w:rsidRPr="00C72470">
        <w:rPr>
          <w:b/>
          <w:bCs/>
        </w:rPr>
        <w:t xml:space="preserve">Motion to approve the amended by-laws:  Motion:  </w:t>
      </w:r>
      <w:r>
        <w:rPr>
          <w:b/>
          <w:bCs/>
        </w:rPr>
        <w:t>Lynn;</w:t>
      </w:r>
      <w:r w:rsidR="00FE0B29" w:rsidRPr="00C72470">
        <w:rPr>
          <w:b/>
          <w:bCs/>
        </w:rPr>
        <w:t xml:space="preserve">  Second:  </w:t>
      </w:r>
    </w:p>
    <w:p w:rsidR="000E303B" w:rsidRPr="00C72470" w:rsidRDefault="00C72470" w:rsidP="00C72470">
      <w:pPr>
        <w:ind w:firstLine="720"/>
      </w:pPr>
      <w:r>
        <w:rPr>
          <w:b/>
          <w:bCs/>
        </w:rPr>
        <w:t>John;</w:t>
      </w:r>
      <w:r w:rsidR="00FE0B29" w:rsidRPr="00C72470">
        <w:rPr>
          <w:b/>
          <w:bCs/>
        </w:rPr>
        <w:t xml:space="preserve"> Motion Passes</w:t>
      </w:r>
      <w:r>
        <w:rPr>
          <w:b/>
          <w:bCs/>
        </w:rPr>
        <w:t xml:space="preserve"> 7-0. </w:t>
      </w:r>
    </w:p>
    <w:p w:rsidR="000E303B" w:rsidRDefault="000E303B"/>
    <w:p w:rsidR="000E303B" w:rsidRPr="00C72470" w:rsidRDefault="000E303B" w:rsidP="000E303B">
      <w:pPr>
        <w:ind w:firstLine="720"/>
      </w:pPr>
      <w:r w:rsidRPr="00C72470">
        <w:rPr>
          <w:b/>
          <w:bCs/>
        </w:rPr>
        <w:t>Incorporating New Volunteers</w:t>
      </w:r>
      <w:r w:rsidR="00C72470">
        <w:t>-we will continue to explore this</w:t>
      </w:r>
      <w:r w:rsidR="00A60D1E">
        <w:t>.</w:t>
      </w:r>
    </w:p>
    <w:p w:rsidR="000E303B" w:rsidRDefault="000E303B"/>
    <w:p w:rsidR="000E303B" w:rsidRDefault="000E303B" w:rsidP="00A60D1E">
      <w:pPr>
        <w:ind w:left="720"/>
      </w:pPr>
      <w:r w:rsidRPr="00A60D1E">
        <w:rPr>
          <w:b/>
          <w:bCs/>
        </w:rPr>
        <w:t>Volunteer Recognition/Appreciation</w:t>
      </w:r>
      <w:r w:rsidR="00C72470" w:rsidRPr="00A60D1E">
        <w:rPr>
          <w:b/>
          <w:bCs/>
        </w:rPr>
        <w:t>-</w:t>
      </w:r>
      <w:r w:rsidR="00C72470">
        <w:t xml:space="preserve">Lynn, Chris, and </w:t>
      </w:r>
      <w:proofErr w:type="spellStart"/>
      <w:r w:rsidR="00C72470">
        <w:t xml:space="preserve">Spencer </w:t>
      </w:r>
      <w:proofErr w:type="spellEnd"/>
      <w:r w:rsidR="00C72470">
        <w:t xml:space="preserve">will find nicer bottles with custom logo and make sure the regular volunteers receive TOMMBA volunteer shirts </w:t>
      </w:r>
      <w:r w:rsidR="00A60D1E">
        <w:t>and hats.</w:t>
      </w:r>
    </w:p>
    <w:p w:rsidR="000E303B" w:rsidRDefault="000E303B" w:rsidP="000E303B"/>
    <w:p w:rsidR="000E303B" w:rsidRPr="00B81E5E" w:rsidRDefault="000E303B" w:rsidP="000E303B">
      <w:pPr>
        <w:rPr>
          <w:b/>
          <w:bCs/>
        </w:rPr>
      </w:pPr>
      <w:r w:rsidRPr="00B81E5E">
        <w:rPr>
          <w:b/>
          <w:bCs/>
        </w:rPr>
        <w:t>Trail Committee</w:t>
      </w:r>
    </w:p>
    <w:p w:rsidR="00FA58DB" w:rsidRDefault="000E303B" w:rsidP="000E303B">
      <w:r>
        <w:tab/>
        <w:t>-</w:t>
      </w:r>
      <w:r w:rsidRPr="006D770F">
        <w:rPr>
          <w:b/>
          <w:bCs/>
        </w:rPr>
        <w:t>Future BSF Planning/Fundraising</w:t>
      </w:r>
      <w:r w:rsidR="00FA58DB">
        <w:t xml:space="preserve">-John will check with Deca Digital to see if they can </w:t>
      </w:r>
    </w:p>
    <w:p w:rsidR="00FA58DB" w:rsidRDefault="00FA58DB" w:rsidP="00FA58DB">
      <w:pPr>
        <w:ind w:firstLine="720"/>
      </w:pPr>
      <w:r>
        <w:t xml:space="preserve">print a map from </w:t>
      </w:r>
      <w:proofErr w:type="spellStart"/>
      <w:r>
        <w:t>Flowtrack’s</w:t>
      </w:r>
      <w:proofErr w:type="spellEnd"/>
      <w:r>
        <w:t xml:space="preserve"> proposal at the new trailhead.  Marketing will put out </w:t>
      </w:r>
    </w:p>
    <w:p w:rsidR="000E303B" w:rsidRDefault="00FA58DB" w:rsidP="00FA58DB">
      <w:pPr>
        <w:ind w:firstLine="720"/>
      </w:pPr>
      <w:r>
        <w:t>social media posts</w:t>
      </w:r>
      <w:r w:rsidR="006D770F">
        <w:t xml:space="preserve"> and email blasts.</w:t>
      </w:r>
    </w:p>
    <w:p w:rsidR="000E303B" w:rsidRDefault="000E303B" w:rsidP="000E303B">
      <w:r>
        <w:t xml:space="preserve">     </w:t>
      </w:r>
    </w:p>
    <w:p w:rsidR="006D770F" w:rsidRDefault="000E303B" w:rsidP="000E303B">
      <w:r>
        <w:tab/>
        <w:t>-</w:t>
      </w:r>
      <w:r w:rsidRPr="006D770F">
        <w:rPr>
          <w:b/>
          <w:bCs/>
        </w:rPr>
        <w:t>Promoting New Parking Lot</w:t>
      </w:r>
      <w:r w:rsidR="006D770F">
        <w:rPr>
          <w:b/>
          <w:bCs/>
        </w:rPr>
        <w:t>-</w:t>
      </w:r>
      <w:r w:rsidR="006D770F">
        <w:t xml:space="preserve">we will send email and </w:t>
      </w:r>
      <w:proofErr w:type="spellStart"/>
      <w:r w:rsidR="006D770F">
        <w:t>facebook</w:t>
      </w:r>
      <w:proofErr w:type="spellEnd"/>
      <w:r w:rsidR="006D770F">
        <w:t xml:space="preserve"> posts to educate </w:t>
      </w:r>
    </w:p>
    <w:p w:rsidR="000E303B" w:rsidRPr="006D770F" w:rsidRDefault="006D770F" w:rsidP="006D770F">
      <w:pPr>
        <w:ind w:firstLine="720"/>
      </w:pPr>
      <w:r>
        <w:t xml:space="preserve">members and users.  </w:t>
      </w:r>
    </w:p>
    <w:p w:rsidR="000E303B" w:rsidRDefault="000E303B" w:rsidP="000E303B"/>
    <w:p w:rsidR="00BB24BB" w:rsidRDefault="000E303B" w:rsidP="000E303B">
      <w:r>
        <w:tab/>
        <w:t>-</w:t>
      </w:r>
      <w:r w:rsidRPr="006D770F">
        <w:rPr>
          <w:b/>
          <w:bCs/>
        </w:rPr>
        <w:t>Ad</w:t>
      </w:r>
      <w:r w:rsidR="00B81E5E" w:rsidRPr="006D770F">
        <w:rPr>
          <w:b/>
          <w:bCs/>
        </w:rPr>
        <w:t>ditional Signage Avalanche, BSF</w:t>
      </w:r>
      <w:r w:rsidR="006D770F">
        <w:rPr>
          <w:b/>
          <w:bCs/>
        </w:rPr>
        <w:t>-</w:t>
      </w:r>
      <w:r w:rsidR="000A366E">
        <w:t xml:space="preserve">It was recommended that </w:t>
      </w:r>
      <w:r w:rsidR="00BB24BB">
        <w:t xml:space="preserve">we post signs at the BSF </w:t>
      </w:r>
    </w:p>
    <w:p w:rsidR="00BB24BB" w:rsidRDefault="00BB24BB" w:rsidP="00BB24BB">
      <w:pPr>
        <w:ind w:firstLine="720"/>
      </w:pPr>
      <w:r>
        <w:t xml:space="preserve">trailheads letting users know that dogs must be leashed per state law.  Bill reported that </w:t>
      </w:r>
    </w:p>
    <w:p w:rsidR="00BB24BB" w:rsidRDefault="00BB24BB" w:rsidP="00BB24BB">
      <w:pPr>
        <w:ind w:firstLine="720"/>
      </w:pPr>
      <w:r>
        <w:t xml:space="preserve">many of the Avalanche signs were bent and vandalized.  He will attempt to straighten </w:t>
      </w:r>
    </w:p>
    <w:p w:rsidR="000E303B" w:rsidRPr="000A366E" w:rsidRDefault="00BB24BB" w:rsidP="00BB24BB">
      <w:pPr>
        <w:ind w:firstLine="720"/>
      </w:pPr>
      <w:r>
        <w:t xml:space="preserve">them out.  </w:t>
      </w:r>
    </w:p>
    <w:p w:rsidR="000E303B" w:rsidRDefault="000E303B" w:rsidP="000E303B"/>
    <w:p w:rsidR="003F7AD3" w:rsidRDefault="000E303B" w:rsidP="000E303B">
      <w:pPr>
        <w:rPr>
          <w:b/>
          <w:bCs/>
        </w:rPr>
      </w:pPr>
      <w:r w:rsidRPr="00BB24BB">
        <w:rPr>
          <w:b/>
          <w:bCs/>
        </w:rPr>
        <w:t>Membership Committee</w:t>
      </w:r>
      <w:r w:rsidR="00BB24BB">
        <w:t xml:space="preserve">-189 members with a goal of 200 by the end of summer.    </w:t>
      </w:r>
      <w:r w:rsidR="00BB24BB" w:rsidRPr="00BB24BB">
        <w:rPr>
          <w:b/>
          <w:bCs/>
        </w:rPr>
        <w:t xml:space="preserve">Motion to </w:t>
      </w:r>
    </w:p>
    <w:p w:rsidR="000E303B" w:rsidRPr="00BB24BB" w:rsidRDefault="00BB24BB" w:rsidP="003F7AD3">
      <w:pPr>
        <w:ind w:left="720"/>
      </w:pPr>
      <w:r w:rsidRPr="00BB24BB">
        <w:rPr>
          <w:b/>
          <w:bCs/>
        </w:rPr>
        <w:t>change the membership costs to $50-$75-$100.  Motion:  Lynn. Second:  Steve V. Motion passes 7-0.</w:t>
      </w:r>
    </w:p>
    <w:p w:rsidR="000E303B" w:rsidRDefault="000E303B" w:rsidP="000E303B"/>
    <w:p w:rsidR="003F7AD3" w:rsidRDefault="000E303B" w:rsidP="000E303B">
      <w:r w:rsidRPr="00BB24BB">
        <w:rPr>
          <w:b/>
          <w:bCs/>
        </w:rPr>
        <w:t>Fund Development Committee</w:t>
      </w:r>
      <w:r w:rsidR="003F7AD3">
        <w:t xml:space="preserve">-Bill, Kerri, and Lynn sent out 3 levels of corporate sponsorships </w:t>
      </w:r>
    </w:p>
    <w:p w:rsidR="000E303B" w:rsidRPr="003F7AD3" w:rsidRDefault="003F7AD3" w:rsidP="00BA595A">
      <w:pPr>
        <w:ind w:left="720"/>
      </w:pPr>
      <w:r>
        <w:t xml:space="preserve">and the recognition that each level receives. </w:t>
      </w:r>
      <w:r w:rsidR="00BA595A">
        <w:t xml:space="preserve"> Discussion about revising the wording and levels.  </w:t>
      </w:r>
    </w:p>
    <w:p w:rsidR="000E303B" w:rsidRDefault="000E303B" w:rsidP="000E303B"/>
    <w:p w:rsidR="000E303B" w:rsidRDefault="000E303B" w:rsidP="000E303B">
      <w:r w:rsidRPr="00BB24BB">
        <w:rPr>
          <w:b/>
          <w:bCs/>
        </w:rPr>
        <w:t>Marketing Committee</w:t>
      </w:r>
      <w:r w:rsidR="003F7AD3">
        <w:t>-</w:t>
      </w:r>
      <w:r w:rsidR="00AC2FD5">
        <w:t>same as discussed above</w:t>
      </w:r>
      <w:bookmarkStart w:id="0" w:name="_GoBack"/>
      <w:bookmarkEnd w:id="0"/>
    </w:p>
    <w:p w:rsidR="00BA595A" w:rsidRDefault="00BA595A" w:rsidP="000E303B"/>
    <w:p w:rsidR="00BA595A" w:rsidRPr="003F7AD3" w:rsidRDefault="00BA595A" w:rsidP="000E303B"/>
    <w:sectPr w:rsidR="00BA595A" w:rsidRPr="003F7AD3" w:rsidSect="000D0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03B"/>
    <w:rsid w:val="000A366E"/>
    <w:rsid w:val="000D00D3"/>
    <w:rsid w:val="000E303B"/>
    <w:rsid w:val="003F7AD3"/>
    <w:rsid w:val="006D770F"/>
    <w:rsid w:val="008561C5"/>
    <w:rsid w:val="00A60D1E"/>
    <w:rsid w:val="00AC2FD5"/>
    <w:rsid w:val="00B81E5E"/>
    <w:rsid w:val="00BA595A"/>
    <w:rsid w:val="00BB24BB"/>
    <w:rsid w:val="00C72470"/>
    <w:rsid w:val="00FA58DB"/>
    <w:rsid w:val="00FE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877D0"/>
  <w15:chartTrackingRefBased/>
  <w15:docId w15:val="{14D96D29-F7F1-D44A-893D-2173C077A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2021-07-19T21:55:00Z</dcterms:created>
  <dcterms:modified xsi:type="dcterms:W3CDTF">2021-07-20T00:07:00Z</dcterms:modified>
</cp:coreProperties>
</file>